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9632" w14:textId="747B0B6C" w:rsidR="00ED5370" w:rsidRDefault="00ED5370">
      <w:bookmarkStart w:id="0" w:name="_GoBack"/>
      <w:bookmarkEnd w:id="0"/>
    </w:p>
    <w:p w14:paraId="04287715" w14:textId="1EC26026" w:rsidR="000A5B58" w:rsidRDefault="00442A7F" w:rsidP="00CA08E7">
      <w:pPr>
        <w:tabs>
          <w:tab w:val="left" w:pos="1800"/>
        </w:tabs>
      </w:pPr>
      <w:r w:rsidRPr="004D5030">
        <w:rPr>
          <w:b/>
          <w:i/>
        </w:rPr>
        <w:t>When</w:t>
      </w:r>
      <w:r>
        <w:t>:</w:t>
      </w:r>
      <w:r>
        <w:tab/>
      </w:r>
      <w:r w:rsidR="00107F71">
        <w:t>Sunday, April 7, 2019 – PowerPoint</w:t>
      </w:r>
    </w:p>
    <w:p w14:paraId="4B4A1602" w14:textId="21EF4E93" w:rsidR="00107F71" w:rsidRDefault="00107F71" w:rsidP="00CA08E7">
      <w:pPr>
        <w:tabs>
          <w:tab w:val="left" w:pos="1800"/>
        </w:tabs>
      </w:pPr>
      <w:r>
        <w:tab/>
        <w:t>Monday, April 8, 2019 - Excel</w:t>
      </w:r>
    </w:p>
    <w:p w14:paraId="31C38878" w14:textId="77777777" w:rsidR="0088170C" w:rsidRDefault="0088170C" w:rsidP="00CA08E7">
      <w:pPr>
        <w:tabs>
          <w:tab w:val="left" w:pos="1800"/>
        </w:tabs>
      </w:pPr>
    </w:p>
    <w:p w14:paraId="66633FEC" w14:textId="08E27A5D" w:rsidR="00442A7F" w:rsidRDefault="0088170C" w:rsidP="00CA08E7">
      <w:pPr>
        <w:tabs>
          <w:tab w:val="left" w:pos="1800"/>
        </w:tabs>
        <w:ind w:left="1440" w:hanging="1440"/>
      </w:pPr>
      <w:r w:rsidRPr="004D5030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12621EBE" wp14:editId="61BCA54E">
            <wp:simplePos x="0" y="0"/>
            <wp:positionH relativeFrom="column">
              <wp:posOffset>4000500</wp:posOffset>
            </wp:positionH>
            <wp:positionV relativeFrom="paragraph">
              <wp:posOffset>99695</wp:posOffset>
            </wp:positionV>
            <wp:extent cx="2273300" cy="2259965"/>
            <wp:effectExtent l="0" t="0" r="12700" b="635"/>
            <wp:wrapNone/>
            <wp:docPr id="1" name="Picture 1" descr="Macintosh HD:Applications:Microsoft Office 2011:Office:Media:Clipart: Business.localized:BU009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Business.localized:BU0095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42A7F" w:rsidRPr="004D5030">
        <w:rPr>
          <w:b/>
          <w:i/>
        </w:rPr>
        <w:t>Duration</w:t>
      </w:r>
      <w:r w:rsidR="00442A7F">
        <w:t>:</w:t>
      </w:r>
      <w:r w:rsidR="00442A7F">
        <w:tab/>
      </w:r>
      <w:r w:rsidR="00CA08E7">
        <w:tab/>
      </w:r>
      <w:r>
        <w:t xml:space="preserve"> </w:t>
      </w:r>
      <w:r w:rsidR="00D671A8">
        <w:t>9</w:t>
      </w:r>
      <w:r w:rsidR="00107F71">
        <w:t>:00 to 4:00 pm</w:t>
      </w:r>
    </w:p>
    <w:p w14:paraId="2A4EF2C0" w14:textId="77777777" w:rsidR="0088170C" w:rsidRDefault="0088170C" w:rsidP="00CA08E7">
      <w:pPr>
        <w:tabs>
          <w:tab w:val="left" w:pos="1800"/>
        </w:tabs>
        <w:ind w:left="1440" w:hanging="1440"/>
      </w:pPr>
    </w:p>
    <w:p w14:paraId="2D642050" w14:textId="440BCBE3" w:rsidR="00972A5B" w:rsidRDefault="00972A5B" w:rsidP="00CA08E7">
      <w:pPr>
        <w:tabs>
          <w:tab w:val="left" w:pos="1800"/>
        </w:tabs>
        <w:ind w:left="1440" w:hanging="1440"/>
      </w:pPr>
      <w:r w:rsidRPr="004D5030">
        <w:rPr>
          <w:b/>
          <w:i/>
        </w:rPr>
        <w:t>Where</w:t>
      </w:r>
      <w:r>
        <w:t>:</w:t>
      </w:r>
      <w:r>
        <w:tab/>
      </w:r>
      <w:r w:rsidR="00CA08E7">
        <w:tab/>
      </w:r>
      <w:proofErr w:type="spellStart"/>
      <w:r w:rsidR="00320483">
        <w:t>Membertou</w:t>
      </w:r>
      <w:proofErr w:type="spellEnd"/>
      <w:r w:rsidR="00320483">
        <w:t xml:space="preserve"> Trade &amp; Convention Centre</w:t>
      </w:r>
      <w:r w:rsidR="0088170C">
        <w:t xml:space="preserve"> </w:t>
      </w:r>
    </w:p>
    <w:p w14:paraId="139997D6" w14:textId="19995F53" w:rsidR="00320483" w:rsidRDefault="0088170C" w:rsidP="0088170C">
      <w:pPr>
        <w:tabs>
          <w:tab w:val="left" w:pos="1800"/>
        </w:tabs>
        <w:ind w:left="1440" w:hanging="1440"/>
      </w:pPr>
      <w:r>
        <w:t xml:space="preserve">                                  </w:t>
      </w:r>
      <w:r w:rsidR="00320483">
        <w:t>Breakout Room 1</w:t>
      </w:r>
    </w:p>
    <w:p w14:paraId="1102BB6E" w14:textId="65F2CA0B" w:rsidR="00972A5B" w:rsidRDefault="00320483" w:rsidP="0088170C">
      <w:pPr>
        <w:tabs>
          <w:tab w:val="left" w:pos="1800"/>
        </w:tabs>
        <w:ind w:left="1440" w:hanging="1440"/>
      </w:pPr>
      <w:r>
        <w:tab/>
      </w:r>
      <w:r>
        <w:tab/>
        <w:t>50</w:t>
      </w:r>
      <w:r w:rsidR="0088170C">
        <w:t xml:space="preserve"> Mail</w:t>
      </w:r>
      <w:r w:rsidR="00D671A8">
        <w:t>l</w:t>
      </w:r>
      <w:r w:rsidR="0088170C">
        <w:t xml:space="preserve">ard St, </w:t>
      </w:r>
      <w:proofErr w:type="spellStart"/>
      <w:r w:rsidR="0088170C">
        <w:t>Membertou</w:t>
      </w:r>
      <w:proofErr w:type="spellEnd"/>
      <w:r w:rsidR="0088170C">
        <w:t xml:space="preserve">, Cape Breton </w:t>
      </w:r>
    </w:p>
    <w:p w14:paraId="30AE604A" w14:textId="75650E6C" w:rsidR="00972A5B" w:rsidRDefault="00CA08E7" w:rsidP="00CA08E7">
      <w:pPr>
        <w:tabs>
          <w:tab w:val="left" w:pos="1800"/>
        </w:tabs>
        <w:ind w:left="2880" w:hanging="1440"/>
      </w:pPr>
      <w:r>
        <w:tab/>
      </w:r>
      <w:r w:rsidR="00972A5B">
        <w:t>(902) 468-6477</w:t>
      </w:r>
    </w:p>
    <w:p w14:paraId="02F273BE" w14:textId="77777777" w:rsidR="0088170C" w:rsidRDefault="0088170C" w:rsidP="00CA08E7">
      <w:pPr>
        <w:tabs>
          <w:tab w:val="left" w:pos="1800"/>
        </w:tabs>
        <w:ind w:left="2880" w:hanging="1440"/>
      </w:pPr>
    </w:p>
    <w:p w14:paraId="58AB195A" w14:textId="12588DE8" w:rsidR="00842C58" w:rsidRDefault="00CA08E7" w:rsidP="00CA08E7">
      <w:pPr>
        <w:tabs>
          <w:tab w:val="left" w:pos="1800"/>
        </w:tabs>
        <w:ind w:left="1440" w:hanging="1440"/>
      </w:pPr>
      <w:r w:rsidRPr="004D5030">
        <w:rPr>
          <w:b/>
          <w:i/>
        </w:rPr>
        <w:t>Prerequisites</w:t>
      </w:r>
      <w:r>
        <w:t xml:space="preserve">: </w:t>
      </w:r>
      <w:r>
        <w:tab/>
        <w:t>Laptop computer with Microsoft Office</w:t>
      </w:r>
      <w:r w:rsidR="00D778C6">
        <w:t xml:space="preserve"> 365</w:t>
      </w:r>
    </w:p>
    <w:p w14:paraId="3E77C149" w14:textId="06194ED7" w:rsidR="002037A5" w:rsidRDefault="002037A5" w:rsidP="00CA08E7">
      <w:pPr>
        <w:tabs>
          <w:tab w:val="left" w:pos="1800"/>
        </w:tabs>
        <w:ind w:left="1440" w:hanging="1440"/>
      </w:pPr>
      <w:r>
        <w:tab/>
      </w:r>
      <w:r>
        <w:tab/>
      </w:r>
      <w:r w:rsidR="00104387">
        <w:t>Basic mouse ($11.98 + HST @ Walmart)</w:t>
      </w:r>
    </w:p>
    <w:p w14:paraId="357E5FCC" w14:textId="724DE36E" w:rsidR="00CA08E7" w:rsidRDefault="00842C58" w:rsidP="00CA08E7">
      <w:pPr>
        <w:tabs>
          <w:tab w:val="left" w:pos="1800"/>
        </w:tabs>
        <w:ind w:left="1440" w:hanging="1440"/>
      </w:pPr>
      <w:r>
        <w:tab/>
      </w:r>
      <w:r>
        <w:tab/>
        <w:t>Notepad and pen/pencil</w:t>
      </w:r>
      <w:r w:rsidR="00CA08E7">
        <w:t xml:space="preserve"> </w:t>
      </w:r>
    </w:p>
    <w:p w14:paraId="1F6D1202" w14:textId="77777777" w:rsidR="000A5B58" w:rsidRDefault="000A5B58"/>
    <w:p w14:paraId="3C3BE71C" w14:textId="38127B4F" w:rsidR="00320483" w:rsidRDefault="00320483" w:rsidP="00320483">
      <w:pPr>
        <w:tabs>
          <w:tab w:val="left" w:pos="1800"/>
        </w:tabs>
        <w:ind w:left="1440" w:hanging="1440"/>
      </w:pPr>
      <w:r>
        <w:rPr>
          <w:b/>
          <w:i/>
        </w:rPr>
        <w:t>Cost</w:t>
      </w:r>
      <w:r>
        <w:t xml:space="preserve">: </w:t>
      </w:r>
      <w:r>
        <w:tab/>
      </w:r>
      <w:r>
        <w:tab/>
        <w:t>$30 (for both days - includes lunch)</w:t>
      </w:r>
    </w:p>
    <w:p w14:paraId="51F0E9EC" w14:textId="7C94E52F" w:rsidR="00320483" w:rsidRDefault="00320483" w:rsidP="00320483">
      <w:pPr>
        <w:tabs>
          <w:tab w:val="left" w:pos="1800"/>
        </w:tabs>
      </w:pPr>
      <w:r>
        <w:t xml:space="preserve"> </w:t>
      </w:r>
    </w:p>
    <w:p w14:paraId="3658A51A" w14:textId="77777777" w:rsidR="000A5B58" w:rsidRDefault="000A5B58"/>
    <w:p w14:paraId="01C2B023" w14:textId="6AFDCE09" w:rsidR="000A5B58" w:rsidRPr="00442A7F" w:rsidRDefault="000A5B58">
      <w:pPr>
        <w:rPr>
          <w:b/>
        </w:rPr>
      </w:pPr>
      <w:r w:rsidRPr="00442A7F">
        <w:rPr>
          <w:b/>
        </w:rPr>
        <w:t>Welcome to Microsoft Office</w:t>
      </w:r>
      <w:r w:rsidR="00D778C6">
        <w:rPr>
          <w:b/>
        </w:rPr>
        <w:t xml:space="preserve"> 365</w:t>
      </w:r>
      <w:r w:rsidRPr="00442A7F">
        <w:rPr>
          <w:b/>
        </w:rPr>
        <w:t>!</w:t>
      </w:r>
    </w:p>
    <w:p w14:paraId="24EBF274" w14:textId="77777777" w:rsidR="000A5B58" w:rsidRDefault="000A5B58"/>
    <w:p w14:paraId="0AC1076A" w14:textId="619731AE" w:rsidR="000A5B58" w:rsidRDefault="006C6D37">
      <w:r>
        <w:t>In</w:t>
      </w:r>
      <w:r w:rsidR="00175AB6">
        <w:t xml:space="preserve"> </w:t>
      </w:r>
      <w:r w:rsidR="000A5B58">
        <w:t xml:space="preserve">an everyday world where data processing and management software is </w:t>
      </w:r>
      <w:r>
        <w:t>an</w:t>
      </w:r>
      <w:r w:rsidR="000A5B58">
        <w:t xml:space="preserve"> </w:t>
      </w:r>
      <w:r>
        <w:t>integral part of our day-to-day lives</w:t>
      </w:r>
      <w:r w:rsidR="000A5B58">
        <w:t xml:space="preserve">, </w:t>
      </w:r>
      <w:r w:rsidR="00C36F37">
        <w:t>Microsoft</w:t>
      </w:r>
      <w:r>
        <w:t>®</w:t>
      </w:r>
      <w:r w:rsidR="00C36F37">
        <w:t xml:space="preserve"> </w:t>
      </w:r>
      <w:r w:rsidR="00175AB6">
        <w:t xml:space="preserve">is a </w:t>
      </w:r>
      <w:r w:rsidR="00972A5B">
        <w:t xml:space="preserve">leading </w:t>
      </w:r>
      <w:r w:rsidR="00175AB6">
        <w:t>provider of business essentials globally.</w:t>
      </w:r>
    </w:p>
    <w:p w14:paraId="2A462BA0" w14:textId="77777777" w:rsidR="00C36F37" w:rsidRDefault="00C36F37"/>
    <w:p w14:paraId="610462DA" w14:textId="3F598E82" w:rsidR="00C36F37" w:rsidRDefault="00107F71">
      <w:r>
        <w:t>This</w:t>
      </w:r>
      <w:r w:rsidR="00972A5B">
        <w:t xml:space="preserve"> Microsoft Office class will address the following com</w:t>
      </w:r>
      <w:r w:rsidR="00D778C6">
        <w:t>ponents of Microsoft Office 365</w:t>
      </w:r>
      <w:r w:rsidR="00A8149F">
        <w:t xml:space="preserve"> (</w:t>
      </w:r>
      <w:r w:rsidR="00A8149F" w:rsidRPr="006C6D37">
        <w:rPr>
          <w:i/>
        </w:rPr>
        <w:t>including but not limited to</w:t>
      </w:r>
      <w:r w:rsidR="00A8149F">
        <w:t>)</w:t>
      </w:r>
      <w:r w:rsidR="00972A5B">
        <w:t>:</w:t>
      </w:r>
    </w:p>
    <w:p w14:paraId="47CC1F7A" w14:textId="77777777" w:rsidR="00972A5B" w:rsidRDefault="00972A5B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57"/>
        <w:gridCol w:w="4699"/>
      </w:tblGrid>
      <w:tr w:rsidR="00107F71" w14:paraId="020F7DF6" w14:textId="77777777" w:rsidTr="00107F71">
        <w:tc>
          <w:tcPr>
            <w:tcW w:w="2347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47593D51" w14:textId="7474A45A" w:rsidR="00107F71" w:rsidRPr="00972A5B" w:rsidRDefault="00107F71">
            <w:pPr>
              <w:rPr>
                <w:b/>
                <w:i/>
              </w:rPr>
            </w:pPr>
            <w:r w:rsidRPr="00972A5B">
              <w:rPr>
                <w:b/>
                <w:i/>
              </w:rPr>
              <w:t>PowerPoint</w:t>
            </w:r>
            <w:r>
              <w:rPr>
                <w:b/>
                <w:i/>
              </w:rPr>
              <w:t xml:space="preserve"> Basics</w:t>
            </w:r>
          </w:p>
        </w:tc>
        <w:tc>
          <w:tcPr>
            <w:tcW w:w="2653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459216D5" w14:textId="322FF271" w:rsidR="00107F71" w:rsidRPr="00972A5B" w:rsidRDefault="00107F71">
            <w:pPr>
              <w:rPr>
                <w:b/>
                <w:i/>
              </w:rPr>
            </w:pPr>
            <w:r w:rsidRPr="00972A5B">
              <w:rPr>
                <w:b/>
                <w:i/>
              </w:rPr>
              <w:t>Excel</w:t>
            </w:r>
            <w:r>
              <w:rPr>
                <w:b/>
                <w:i/>
              </w:rPr>
              <w:t xml:space="preserve"> Basics</w:t>
            </w:r>
          </w:p>
        </w:tc>
      </w:tr>
      <w:tr w:rsidR="00107F71" w14:paraId="30E19077" w14:textId="77777777" w:rsidTr="00107F71">
        <w:tc>
          <w:tcPr>
            <w:tcW w:w="2347" w:type="pct"/>
            <w:tcBorders>
              <w:top w:val="thickThinLargeGap" w:sz="24" w:space="0" w:color="auto"/>
            </w:tcBorders>
          </w:tcPr>
          <w:p w14:paraId="0D844556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User interface</w:t>
            </w:r>
          </w:p>
          <w:p w14:paraId="04A0A74B" w14:textId="7887ACCC" w:rsidR="00107F71" w:rsidRDefault="00107F71" w:rsidP="0071345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Content</w:t>
            </w:r>
          </w:p>
          <w:p w14:paraId="625880D8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Slideshows</w:t>
            </w:r>
          </w:p>
          <w:p w14:paraId="07FD040D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Themes</w:t>
            </w:r>
          </w:p>
          <w:p w14:paraId="1091169B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Transitions</w:t>
            </w:r>
          </w:p>
          <w:p w14:paraId="55F2EB2A" w14:textId="720CD59F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Animations</w:t>
            </w:r>
          </w:p>
          <w:p w14:paraId="7853C185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Formatting </w:t>
            </w:r>
          </w:p>
          <w:p w14:paraId="6B4BD181" w14:textId="28687688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Playback</w:t>
            </w:r>
          </w:p>
        </w:tc>
        <w:tc>
          <w:tcPr>
            <w:tcW w:w="2653" w:type="pct"/>
            <w:tcBorders>
              <w:top w:val="thickThinLargeGap" w:sz="24" w:space="0" w:color="auto"/>
            </w:tcBorders>
          </w:tcPr>
          <w:p w14:paraId="1C927285" w14:textId="688D025D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User interface</w:t>
            </w:r>
          </w:p>
          <w:p w14:paraId="56B1412A" w14:textId="4FB3C866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spreadsheets</w:t>
            </w:r>
          </w:p>
          <w:p w14:paraId="691DD979" w14:textId="29B37450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Basic formulas</w:t>
            </w:r>
          </w:p>
          <w:p w14:paraId="392CE268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Tabs</w:t>
            </w:r>
          </w:p>
          <w:p w14:paraId="09F67565" w14:textId="77777777" w:rsidR="00107F71" w:rsidRDefault="00107F71" w:rsidP="00972A5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Links</w:t>
            </w:r>
          </w:p>
        </w:tc>
      </w:tr>
    </w:tbl>
    <w:p w14:paraId="586FFF11" w14:textId="2499078B" w:rsidR="00C36F37" w:rsidRDefault="00C36F37" w:rsidP="00B05563">
      <w:pPr>
        <w:ind w:left="-1170" w:right="-1080"/>
      </w:pPr>
    </w:p>
    <w:p w14:paraId="2C3580DC" w14:textId="14FA8CF0" w:rsidR="00B563EA" w:rsidRPr="00B563EA" w:rsidRDefault="00B563EA">
      <w:pPr>
        <w:rPr>
          <w:b/>
        </w:rPr>
      </w:pPr>
      <w:r w:rsidRPr="00B563EA">
        <w:rPr>
          <w:b/>
        </w:rPr>
        <w:t>For registration, please contact the Cosmetology Association at (902) 468-6477.</w:t>
      </w:r>
    </w:p>
    <w:p w14:paraId="1B9D3704" w14:textId="77777777" w:rsidR="00B563EA" w:rsidRDefault="00B563EA">
      <w:pPr>
        <w:rPr>
          <w:b/>
          <w:i/>
        </w:rPr>
      </w:pPr>
    </w:p>
    <w:p w14:paraId="6D6B1173" w14:textId="2CBEE105" w:rsidR="00713459" w:rsidRDefault="006E6467">
      <w:r w:rsidRPr="006E6467">
        <w:rPr>
          <w:b/>
          <w:i/>
        </w:rPr>
        <w:t>NOTE</w:t>
      </w:r>
      <w:r>
        <w:t xml:space="preserve">:  Members who </w:t>
      </w:r>
      <w:r w:rsidR="001A10CB">
        <w:t>would like</w:t>
      </w:r>
      <w:r>
        <w:t xml:space="preserve"> to request a specific component be added to </w:t>
      </w:r>
      <w:r w:rsidR="001A10CB">
        <w:t xml:space="preserve">the </w:t>
      </w:r>
      <w:r>
        <w:t xml:space="preserve">class </w:t>
      </w:r>
      <w:r w:rsidR="001A10CB">
        <w:t xml:space="preserve">for </w:t>
      </w:r>
      <w:r>
        <w:t xml:space="preserve">review, please contact </w:t>
      </w:r>
      <w:r w:rsidR="00B563EA">
        <w:t xml:space="preserve">Candice Conrad at </w:t>
      </w:r>
      <w:hyperlink r:id="rId9" w:history="1">
        <w:r w:rsidR="00104387" w:rsidRPr="00957E05">
          <w:rPr>
            <w:rStyle w:val="Hyperlink"/>
          </w:rPr>
          <w:t>candice@nscosmetology.ca</w:t>
        </w:r>
      </w:hyperlink>
      <w:r w:rsidR="00104387">
        <w:t xml:space="preserve"> .</w:t>
      </w:r>
    </w:p>
    <w:sectPr w:rsidR="00713459" w:rsidSect="007660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C4CD" w14:textId="77777777" w:rsidR="003A3039" w:rsidRDefault="003A3039" w:rsidP="00972A5B">
      <w:r>
        <w:separator/>
      </w:r>
    </w:p>
  </w:endnote>
  <w:endnote w:type="continuationSeparator" w:id="0">
    <w:p w14:paraId="02F889D1" w14:textId="77777777" w:rsidR="003A3039" w:rsidRDefault="003A3039" w:rsidP="0097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AB4D" w14:textId="77777777" w:rsidR="003A3039" w:rsidRDefault="003A3039" w:rsidP="00972A5B">
      <w:r>
        <w:separator/>
      </w:r>
    </w:p>
  </w:footnote>
  <w:footnote w:type="continuationSeparator" w:id="0">
    <w:p w14:paraId="1A5B3A57" w14:textId="77777777" w:rsidR="003A3039" w:rsidRDefault="003A3039" w:rsidP="0097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382"/>
    <w:multiLevelType w:val="hybridMultilevel"/>
    <w:tmpl w:val="2CCA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B58"/>
    <w:rsid w:val="000A5B58"/>
    <w:rsid w:val="00104387"/>
    <w:rsid w:val="00107F71"/>
    <w:rsid w:val="00175AB6"/>
    <w:rsid w:val="001A10CB"/>
    <w:rsid w:val="002037A5"/>
    <w:rsid w:val="00320483"/>
    <w:rsid w:val="003A3039"/>
    <w:rsid w:val="00442A7F"/>
    <w:rsid w:val="004D5030"/>
    <w:rsid w:val="00652C4A"/>
    <w:rsid w:val="006C6D37"/>
    <w:rsid w:val="006E6467"/>
    <w:rsid w:val="00713459"/>
    <w:rsid w:val="00766028"/>
    <w:rsid w:val="00770EA1"/>
    <w:rsid w:val="00842C58"/>
    <w:rsid w:val="0088170C"/>
    <w:rsid w:val="00972A5B"/>
    <w:rsid w:val="00A8149F"/>
    <w:rsid w:val="00AF5039"/>
    <w:rsid w:val="00B05563"/>
    <w:rsid w:val="00B563EA"/>
    <w:rsid w:val="00C36F37"/>
    <w:rsid w:val="00CA08E7"/>
    <w:rsid w:val="00D020F8"/>
    <w:rsid w:val="00D671A8"/>
    <w:rsid w:val="00D778C6"/>
    <w:rsid w:val="00ED5370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21C02"/>
  <w14:defaultImageDpi w14:val="300"/>
  <w15:docId w15:val="{5648A7DC-D3CF-47EE-8ADB-CC13682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5B"/>
  </w:style>
  <w:style w:type="paragraph" w:styleId="Footer">
    <w:name w:val="footer"/>
    <w:basedOn w:val="Normal"/>
    <w:link w:val="FooterChar"/>
    <w:uiPriority w:val="99"/>
    <w:unhideWhenUsed/>
    <w:rsid w:val="00972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5B"/>
  </w:style>
  <w:style w:type="paragraph" w:styleId="BalloonText">
    <w:name w:val="Balloon Text"/>
    <w:basedOn w:val="Normal"/>
    <w:link w:val="BalloonTextChar"/>
    <w:uiPriority w:val="99"/>
    <w:semiHidden/>
    <w:unhideWhenUsed/>
    <w:rsid w:val="00B0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ce@nscosmetolog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5320C-52F5-452C-8ADF-2D974BE0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Cosmetology Association of NS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Brooks</dc:creator>
  <cp:keywords/>
  <dc:description/>
  <cp:lastModifiedBy>Bobbi Brooks</cp:lastModifiedBy>
  <cp:revision>2</cp:revision>
  <cp:lastPrinted>2018-05-23T13:40:00Z</cp:lastPrinted>
  <dcterms:created xsi:type="dcterms:W3CDTF">2019-04-03T17:03:00Z</dcterms:created>
  <dcterms:modified xsi:type="dcterms:W3CDTF">2019-04-03T17:03:00Z</dcterms:modified>
</cp:coreProperties>
</file>